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82" w:rsidRPr="00462982" w:rsidRDefault="00462982" w:rsidP="004D48D0">
      <w:pPr>
        <w:jc w:val="center"/>
      </w:pPr>
    </w:p>
    <w:p w:rsidR="004D48D0" w:rsidRPr="00462982" w:rsidRDefault="004D48D0" w:rsidP="004D48D0">
      <w:pPr>
        <w:jc w:val="center"/>
      </w:pPr>
      <w:r w:rsidRPr="00462982">
        <w:t>-</w:t>
      </w:r>
      <w:r w:rsidR="007675A4" w:rsidRPr="00462982">
        <w:t>-</w:t>
      </w:r>
      <w:r w:rsidRPr="00462982">
        <w:t xml:space="preserve"> Notice to </w:t>
      </w:r>
      <w:r w:rsidR="00801F8A" w:rsidRPr="00462982">
        <w:t>–</w:t>
      </w:r>
    </w:p>
    <w:p w:rsidR="004D48D0" w:rsidRDefault="002A5B49" w:rsidP="004D48D0">
      <w:r w:rsidRPr="00462982">
        <w:t>Committee Members</w:t>
      </w:r>
      <w:r w:rsidR="004D48D0" w:rsidRPr="00462982">
        <w:t xml:space="preserve">: </w:t>
      </w:r>
      <w:r w:rsidR="00953304" w:rsidRPr="00462982">
        <w:t>Robin Meier</w:t>
      </w:r>
      <w:r w:rsidR="002173CB" w:rsidRPr="00462982">
        <w:t xml:space="preserve">, Joel Petty, </w:t>
      </w:r>
      <w:r w:rsidR="004C76F7">
        <w:t xml:space="preserve">Heather </w:t>
      </w:r>
      <w:proofErr w:type="spellStart"/>
      <w:r w:rsidR="004C76F7">
        <w:t>Kierzek</w:t>
      </w:r>
      <w:proofErr w:type="spellEnd"/>
      <w:r w:rsidR="00707424">
        <w:t xml:space="preserve">, </w:t>
      </w:r>
    </w:p>
    <w:p w:rsidR="00707424" w:rsidRPr="00462982" w:rsidRDefault="00707424" w:rsidP="004D48D0"/>
    <w:p w:rsidR="004D48D0" w:rsidRDefault="004D48D0" w:rsidP="004D48D0">
      <w:r w:rsidRPr="00462982">
        <w:t>Other</w:t>
      </w:r>
      <w:r w:rsidR="002A5B49" w:rsidRPr="00462982">
        <w:t>s</w:t>
      </w:r>
      <w:r w:rsidRPr="00462982">
        <w:t xml:space="preserve">: </w:t>
      </w:r>
      <w:r w:rsidR="00953304" w:rsidRPr="00462982">
        <w:t xml:space="preserve"> </w:t>
      </w:r>
      <w:r w:rsidR="002928C9">
        <w:t xml:space="preserve">Karl </w:t>
      </w:r>
      <w:proofErr w:type="spellStart"/>
      <w:r w:rsidR="002928C9">
        <w:t>Berna</w:t>
      </w:r>
      <w:proofErr w:type="spellEnd"/>
      <w:r w:rsidR="002928C9">
        <w:t xml:space="preserve">, </w:t>
      </w:r>
      <w:r w:rsidR="001D48DE">
        <w:t xml:space="preserve">Dave </w:t>
      </w:r>
      <w:proofErr w:type="spellStart"/>
      <w:r w:rsidR="001D48DE">
        <w:t>Dahlke</w:t>
      </w:r>
      <w:proofErr w:type="spellEnd"/>
      <w:r w:rsidR="001D48DE">
        <w:t>,</w:t>
      </w:r>
      <w:r w:rsidR="00740363">
        <w:t xml:space="preserve"> </w:t>
      </w:r>
      <w:r w:rsidR="00530511">
        <w:t xml:space="preserve">Dave </w:t>
      </w:r>
      <w:proofErr w:type="spellStart"/>
      <w:r w:rsidR="00530511">
        <w:t>Kitkowski</w:t>
      </w:r>
      <w:proofErr w:type="spellEnd"/>
      <w:r w:rsidR="00530511">
        <w:t xml:space="preserve">, </w:t>
      </w:r>
      <w:r w:rsidR="00557F46" w:rsidRPr="00462982">
        <w:t xml:space="preserve"> </w:t>
      </w:r>
      <w:r w:rsidR="001D48DE">
        <w:t xml:space="preserve">Randy </w:t>
      </w:r>
      <w:proofErr w:type="spellStart"/>
      <w:r w:rsidR="001D48DE">
        <w:t>Puttkamer</w:t>
      </w:r>
      <w:proofErr w:type="spellEnd"/>
      <w:r w:rsidR="001D48DE">
        <w:t xml:space="preserve">, </w:t>
      </w:r>
      <w:r w:rsidR="0071728B" w:rsidRPr="00462982">
        <w:t xml:space="preserve">Tim </w:t>
      </w:r>
      <w:proofErr w:type="spellStart"/>
      <w:r w:rsidR="0071728B" w:rsidRPr="00462982">
        <w:t>Stieve</w:t>
      </w:r>
      <w:proofErr w:type="spellEnd"/>
      <w:r w:rsidR="0071728B" w:rsidRPr="00462982">
        <w:t xml:space="preserve">, </w:t>
      </w:r>
      <w:r w:rsidR="002928C9">
        <w:t xml:space="preserve">Tim Stone, </w:t>
      </w:r>
      <w:r w:rsidRPr="00462982">
        <w:t xml:space="preserve">Terry </w:t>
      </w:r>
      <w:proofErr w:type="spellStart"/>
      <w:r w:rsidRPr="00462982">
        <w:t>Turnquist</w:t>
      </w:r>
      <w:proofErr w:type="spellEnd"/>
      <w:r w:rsidRPr="00462982">
        <w:t xml:space="preserve">, </w:t>
      </w:r>
      <w:r w:rsidR="00296CF5" w:rsidRPr="00462982">
        <w:t xml:space="preserve">Phil </w:t>
      </w:r>
      <w:proofErr w:type="spellStart"/>
      <w:r w:rsidR="00296CF5" w:rsidRPr="00462982">
        <w:t>Wedekind</w:t>
      </w:r>
      <w:proofErr w:type="spellEnd"/>
      <w:r w:rsidR="00296CF5" w:rsidRPr="00462982">
        <w:t xml:space="preserve">, </w:t>
      </w:r>
      <w:r w:rsidR="00180FBE">
        <w:t>Wayne</w:t>
      </w:r>
      <w:r w:rsidR="005326CD">
        <w:t xml:space="preserve"> </w:t>
      </w:r>
      <w:proofErr w:type="spellStart"/>
      <w:r w:rsidR="005326CD">
        <w:t>Maffei</w:t>
      </w:r>
      <w:proofErr w:type="spellEnd"/>
      <w:r w:rsidR="005326CD">
        <w:t xml:space="preserve">, </w:t>
      </w:r>
      <w:r w:rsidR="00A41F3A">
        <w:t xml:space="preserve">Nicole </w:t>
      </w:r>
      <w:proofErr w:type="spellStart"/>
      <w:r w:rsidR="00A41F3A">
        <w:t>Marklein</w:t>
      </w:r>
      <w:proofErr w:type="spellEnd"/>
      <w:r w:rsidRPr="00462982">
        <w:t xml:space="preserve">, </w:t>
      </w:r>
      <w:r w:rsidR="004C76F7">
        <w:t xml:space="preserve">Betsy Larsen, </w:t>
      </w:r>
      <w:r w:rsidR="000605F4">
        <w:t xml:space="preserve">John </w:t>
      </w:r>
      <w:proofErr w:type="spellStart"/>
      <w:r w:rsidR="004618F6">
        <w:t>Rago</w:t>
      </w:r>
      <w:proofErr w:type="spellEnd"/>
      <w:r w:rsidR="004618F6">
        <w:t>, Troy Snow,</w:t>
      </w:r>
      <w:r w:rsidR="004C76F7">
        <w:t xml:space="preserve"> </w:t>
      </w:r>
      <w:r w:rsidRPr="00462982">
        <w:t>Local Media</w:t>
      </w:r>
    </w:p>
    <w:p w:rsidR="00081AD8" w:rsidRDefault="00081AD8" w:rsidP="004D48D0"/>
    <w:p w:rsidR="00081AD8" w:rsidRDefault="00081AD8" w:rsidP="00081AD8">
      <w:pPr>
        <w:ind w:right="-234"/>
        <w:rPr>
          <w:i/>
        </w:rPr>
      </w:pPr>
      <w:r>
        <w:rPr>
          <w:i/>
        </w:rPr>
        <w:t xml:space="preserve">The Baraboo District Ambulance Service is holding the Commission Meeting virtually via conference call to help protect our community from the Corona virus (COVID-19) pandemic.  Commission Members who will be participating remotely, will have the ability to hear all Commission Members during the meeting, and will have all documents relevant to the agenda accessible by email.  Any vote taken by the Commission will be by roll call vote.  </w:t>
      </w:r>
    </w:p>
    <w:p w:rsidR="00081AD8" w:rsidRDefault="00081AD8" w:rsidP="00081AD8">
      <w:pPr>
        <w:ind w:right="-234"/>
        <w:rPr>
          <w:i/>
        </w:rPr>
      </w:pPr>
    </w:p>
    <w:p w:rsidR="00081AD8" w:rsidRDefault="00081AD8" w:rsidP="00081AD8">
      <w:pPr>
        <w:ind w:right="-234"/>
      </w:pPr>
      <w:r>
        <w:t xml:space="preserve">The public may access the open session portion of the meeting in the following ways:  </w:t>
      </w:r>
    </w:p>
    <w:p w:rsidR="00081AD8" w:rsidRDefault="00081AD8" w:rsidP="00081AD8">
      <w:pPr>
        <w:pStyle w:val="ListParagraph"/>
        <w:numPr>
          <w:ilvl w:val="0"/>
          <w:numId w:val="15"/>
        </w:numPr>
        <w:ind w:right="-234"/>
      </w:pPr>
      <w:r>
        <w:t xml:space="preserve">Due to space limitations and social distancing requirements, attendance in person is not available </w:t>
      </w:r>
    </w:p>
    <w:p w:rsidR="00081AD8" w:rsidRDefault="00081AD8" w:rsidP="00081AD8">
      <w:pPr>
        <w:pStyle w:val="ListParagraph"/>
        <w:numPr>
          <w:ilvl w:val="0"/>
          <w:numId w:val="15"/>
        </w:numPr>
        <w:ind w:right="-234"/>
        <w:rPr>
          <w:sz w:val="20"/>
          <w:szCs w:val="20"/>
        </w:rPr>
      </w:pPr>
      <w:r>
        <w:t xml:space="preserve">Attend remotely:  Members of the public may listen to the meeting live via phone/computer by calling (262) 220-7112  Conference ID: </w:t>
      </w:r>
      <w:r w:rsidR="000B7D77">
        <w:t>690 938 973#</w:t>
      </w:r>
      <w:r>
        <w:t xml:space="preserve"> </w:t>
      </w:r>
      <w:r>
        <w:rPr>
          <w:sz w:val="20"/>
          <w:szCs w:val="20"/>
        </w:rPr>
        <w:t>(all numbers and symbol should be entered)</w:t>
      </w:r>
    </w:p>
    <w:p w:rsidR="00081AD8" w:rsidRDefault="00081AD8" w:rsidP="00081AD8">
      <w:pPr>
        <w:pStyle w:val="ListParagraph"/>
        <w:numPr>
          <w:ilvl w:val="0"/>
          <w:numId w:val="15"/>
        </w:numPr>
        <w:ind w:right="-234"/>
      </w:pPr>
      <w:r>
        <w:t xml:space="preserve">Written comments:  members of the public must send written public comments on agenda items to Commission President Tim </w:t>
      </w:r>
      <w:proofErr w:type="spellStart"/>
      <w:r>
        <w:t>Stieve</w:t>
      </w:r>
      <w:proofErr w:type="spellEnd"/>
      <w:r>
        <w:t xml:space="preserve"> at </w:t>
      </w:r>
      <w:hyperlink r:id="rId7" w:history="1">
        <w:r w:rsidRPr="00C36ECD">
          <w:rPr>
            <w:rStyle w:val="Hyperlink"/>
          </w:rPr>
          <w:t>tdstieve@centurylink.net</w:t>
        </w:r>
      </w:hyperlink>
      <w:r>
        <w:t xml:space="preserve">  These comments will be distributed to other Commission Members and may be read during the “public invited to speak” section of the agenda.  </w:t>
      </w:r>
    </w:p>
    <w:p w:rsidR="00081AD8" w:rsidRDefault="00081AD8" w:rsidP="004D48D0"/>
    <w:p w:rsidR="00573869" w:rsidRDefault="00573869" w:rsidP="00573869">
      <w:pPr>
        <w:ind w:right="-234"/>
        <w:rPr>
          <w:i/>
        </w:rPr>
      </w:pPr>
    </w:p>
    <w:p w:rsidR="00573869" w:rsidRPr="00462982" w:rsidRDefault="00573869" w:rsidP="004D48D0"/>
    <w:p w:rsidR="00081AD8" w:rsidRDefault="00C94294" w:rsidP="00081AD8">
      <w:pPr>
        <w:pStyle w:val="Heading3"/>
        <w:rPr>
          <w:b w:val="0"/>
          <w:sz w:val="24"/>
          <w:u w:val="none"/>
        </w:rPr>
      </w:pPr>
      <w:r w:rsidRPr="00462982">
        <w:rPr>
          <w:sz w:val="24"/>
        </w:rPr>
        <w:t xml:space="preserve">Public </w:t>
      </w:r>
      <w:r>
        <w:rPr>
          <w:sz w:val="24"/>
        </w:rPr>
        <w:t>Comments</w:t>
      </w:r>
      <w:r w:rsidRPr="00462982">
        <w:rPr>
          <w:sz w:val="24"/>
        </w:rPr>
        <w:t xml:space="preserve"> </w:t>
      </w:r>
      <w:r w:rsidR="004C76F7">
        <w:rPr>
          <w:b w:val="0"/>
          <w:sz w:val="24"/>
          <w:u w:val="none"/>
        </w:rPr>
        <w:t>–</w:t>
      </w:r>
      <w:r w:rsidRPr="00462982">
        <w:rPr>
          <w:b w:val="0"/>
          <w:sz w:val="24"/>
          <w:u w:val="none"/>
        </w:rPr>
        <w:t xml:space="preserve"> </w:t>
      </w:r>
      <w:r w:rsidR="00081AD8">
        <w:rPr>
          <w:b w:val="0"/>
          <w:sz w:val="24"/>
          <w:u w:val="none"/>
        </w:rPr>
        <w:t>In lieu of voiced public comments, correspondence received from the public may be read by Ad Hoc Chair Robin Meier</w:t>
      </w:r>
    </w:p>
    <w:p w:rsidR="00081AD8" w:rsidRPr="00081AD8" w:rsidRDefault="00081AD8" w:rsidP="00081AD8"/>
    <w:p w:rsidR="00C94294" w:rsidRDefault="00C94294" w:rsidP="00C94294">
      <w:pPr>
        <w:pStyle w:val="Heading3"/>
        <w:rPr>
          <w:sz w:val="24"/>
        </w:rPr>
      </w:pPr>
    </w:p>
    <w:p w:rsidR="004D48D0" w:rsidRPr="00462982" w:rsidRDefault="004D48D0" w:rsidP="004D48D0"/>
    <w:p w:rsidR="00462982" w:rsidRPr="00462982" w:rsidRDefault="00462982" w:rsidP="004D48D0"/>
    <w:p w:rsidR="004D48D0" w:rsidRPr="00462982" w:rsidRDefault="004D48D0" w:rsidP="004D48D0">
      <w:pPr>
        <w:pStyle w:val="Heading3"/>
        <w:rPr>
          <w:sz w:val="24"/>
        </w:rPr>
      </w:pPr>
      <w:r w:rsidRPr="00462982">
        <w:rPr>
          <w:sz w:val="24"/>
        </w:rPr>
        <w:lastRenderedPageBreak/>
        <w:t>Call to Order</w:t>
      </w:r>
      <w:r w:rsidR="00600BF8" w:rsidRPr="00462982">
        <w:rPr>
          <w:sz w:val="24"/>
        </w:rPr>
        <w:t xml:space="preserve"> </w:t>
      </w:r>
      <w:r w:rsidR="00EE6BCC" w:rsidRPr="00462982">
        <w:rPr>
          <w:sz w:val="24"/>
        </w:rPr>
        <w:t>&amp;</w:t>
      </w:r>
      <w:r w:rsidR="00600BF8" w:rsidRPr="00462982">
        <w:rPr>
          <w:sz w:val="24"/>
        </w:rPr>
        <w:t xml:space="preserve"> </w:t>
      </w:r>
      <w:r w:rsidRPr="00462982">
        <w:rPr>
          <w:sz w:val="24"/>
        </w:rPr>
        <w:t>Roll Call</w:t>
      </w:r>
    </w:p>
    <w:p w:rsidR="00462982" w:rsidRPr="00462982" w:rsidRDefault="00462982" w:rsidP="00462982">
      <w:pPr>
        <w:widowControl w:val="0"/>
        <w:numPr>
          <w:ilvl w:val="1"/>
          <w:numId w:val="12"/>
        </w:numPr>
        <w:tabs>
          <w:tab w:val="clear" w:pos="1440"/>
        </w:tabs>
        <w:ind w:left="720"/>
      </w:pPr>
      <w:r w:rsidRPr="00462982">
        <w:t>Note compliance with the Open Meeting Law.</w:t>
      </w:r>
    </w:p>
    <w:p w:rsidR="003C3AAB" w:rsidRDefault="00462982" w:rsidP="003C3AAB">
      <w:pPr>
        <w:widowControl w:val="0"/>
        <w:numPr>
          <w:ilvl w:val="1"/>
          <w:numId w:val="12"/>
        </w:numPr>
        <w:tabs>
          <w:tab w:val="clear" w:pos="1440"/>
        </w:tabs>
        <w:ind w:left="720"/>
      </w:pPr>
      <w:r w:rsidRPr="00462982">
        <w:t>Adoption of agenda.</w:t>
      </w:r>
    </w:p>
    <w:p w:rsidR="00D46D79" w:rsidRDefault="00D46D79" w:rsidP="00F701BC">
      <w:pPr>
        <w:pStyle w:val="Heading3"/>
        <w:rPr>
          <w:sz w:val="24"/>
        </w:rPr>
      </w:pPr>
    </w:p>
    <w:p w:rsidR="004C76F7" w:rsidRPr="00414073" w:rsidRDefault="004C76F7" w:rsidP="004C76F7">
      <w:pPr>
        <w:ind w:left="720" w:right="-432"/>
      </w:pPr>
      <w:r w:rsidRPr="00414073">
        <w:rPr>
          <w:u w:val="single"/>
        </w:rPr>
        <w:t>Closed Session</w:t>
      </w:r>
      <w:r w:rsidRPr="00414073">
        <w:t xml:space="preserve">:  </w:t>
      </w:r>
      <w:r>
        <w:t xml:space="preserve">upon proper motion and vote, </w:t>
      </w:r>
      <w:r w:rsidRPr="00414073">
        <w:t xml:space="preserve">The Baraboo District Ambulance </w:t>
      </w:r>
      <w:r>
        <w:t xml:space="preserve">Finance/Personnel Ad Hoc Committee </w:t>
      </w:r>
      <w:r w:rsidRPr="00414073">
        <w:t xml:space="preserve">may convene into Closed Session pursuant to §19.85(1)(c) Wis. Stats. </w:t>
      </w:r>
      <w:proofErr w:type="gramStart"/>
      <w:r w:rsidRPr="00414073">
        <w:t>for</w:t>
      </w:r>
      <w:proofErr w:type="gramEnd"/>
      <w:r w:rsidRPr="00414073">
        <w:t xml:space="preserve"> considering employment, promotion, compensation, or  performance evaluation data of any public employee over which the governmental body has jurisdiction or exercises responsibility. </w:t>
      </w:r>
      <w:r>
        <w:t>(</w:t>
      </w:r>
      <w:r w:rsidR="00707424">
        <w:t>to review applications for BDAS Chief position</w:t>
      </w:r>
      <w:r w:rsidR="00B54230">
        <w:t>)</w:t>
      </w:r>
    </w:p>
    <w:p w:rsidR="004C76F7" w:rsidRPr="00414073" w:rsidRDefault="004C76F7" w:rsidP="004C76F7">
      <w:pPr>
        <w:ind w:left="720" w:right="-432"/>
        <w:rPr>
          <w:u w:val="single"/>
        </w:rPr>
      </w:pPr>
    </w:p>
    <w:p w:rsidR="004C76F7" w:rsidRPr="00414073" w:rsidRDefault="004C76F7" w:rsidP="004C76F7">
      <w:pPr>
        <w:ind w:left="720" w:right="-432"/>
      </w:pPr>
      <w:r w:rsidRPr="00414073">
        <w:rPr>
          <w:u w:val="single"/>
        </w:rPr>
        <w:t>Open Session</w:t>
      </w:r>
      <w:r w:rsidRPr="00414073">
        <w:t xml:space="preserve">:  The Baraboo District Ambulance Commission will return to Open Session pursuant to 19.85(2) Wis. </w:t>
      </w:r>
      <w:proofErr w:type="gramStart"/>
      <w:r w:rsidRPr="00414073">
        <w:t>Stats.,</w:t>
      </w:r>
      <w:proofErr w:type="gramEnd"/>
      <w:r w:rsidRPr="00414073">
        <w:t xml:space="preserve"> and may take actions as a result of closed session discussions. </w:t>
      </w:r>
    </w:p>
    <w:p w:rsidR="00333B0E" w:rsidRPr="00E874B5" w:rsidRDefault="00333B0E" w:rsidP="00D202E4">
      <w:pPr>
        <w:ind w:left="360" w:right="-432"/>
      </w:pPr>
      <w:bookmarkStart w:id="0" w:name="OLE_LINK8"/>
      <w:bookmarkStart w:id="1" w:name="OLE_LINK9"/>
      <w:bookmarkStart w:id="2" w:name="OLE_LINK10"/>
      <w:bookmarkStart w:id="3" w:name="OLE_LINK6"/>
      <w:bookmarkStart w:id="4" w:name="OLE_LINK7"/>
      <w:bookmarkStart w:id="5" w:name="_GoBack"/>
    </w:p>
    <w:bookmarkEnd w:id="0"/>
    <w:bookmarkEnd w:id="1"/>
    <w:bookmarkEnd w:id="2"/>
    <w:bookmarkEnd w:id="3"/>
    <w:bookmarkEnd w:id="4"/>
    <w:p w:rsidR="00F936F7" w:rsidRDefault="00F936F7" w:rsidP="00F936F7">
      <w:pPr>
        <w:ind w:right="-432"/>
      </w:pPr>
    </w:p>
    <w:bookmarkEnd w:id="5"/>
    <w:p w:rsidR="00D46D79" w:rsidRDefault="00801F8A" w:rsidP="004D48D0">
      <w:pPr>
        <w:rPr>
          <w:b/>
          <w:u w:val="single"/>
        </w:rPr>
      </w:pPr>
      <w:r w:rsidRPr="00462982">
        <w:rPr>
          <w:b/>
          <w:u w:val="single"/>
        </w:rPr>
        <w:t xml:space="preserve">Additional </w:t>
      </w:r>
      <w:r w:rsidR="00D46D79" w:rsidRPr="00462982">
        <w:rPr>
          <w:b/>
          <w:u w:val="single"/>
        </w:rPr>
        <w:t>Comments &amp;</w:t>
      </w:r>
      <w:r w:rsidR="00600BF8" w:rsidRPr="00462982">
        <w:rPr>
          <w:b/>
          <w:u w:val="single"/>
        </w:rPr>
        <w:t xml:space="preserve"> </w:t>
      </w:r>
      <w:r w:rsidR="00D46D79" w:rsidRPr="00462982">
        <w:rPr>
          <w:b/>
          <w:u w:val="single"/>
        </w:rPr>
        <w:t>Future Agenda Items</w:t>
      </w:r>
    </w:p>
    <w:p w:rsidR="00D202E4" w:rsidRPr="00462982" w:rsidRDefault="00D202E4" w:rsidP="004D48D0">
      <w:pPr>
        <w:rPr>
          <w:b/>
          <w:u w:val="single"/>
        </w:rPr>
      </w:pPr>
    </w:p>
    <w:p w:rsidR="00462982" w:rsidRPr="00462982" w:rsidRDefault="00462982" w:rsidP="004D48D0">
      <w:pPr>
        <w:rPr>
          <w:b/>
          <w:u w:val="single"/>
        </w:rPr>
      </w:pPr>
    </w:p>
    <w:p w:rsidR="003A6D7C" w:rsidRPr="00462982" w:rsidRDefault="003A6D7C" w:rsidP="004D48D0">
      <w:pPr>
        <w:rPr>
          <w:b/>
          <w:u w:val="single"/>
        </w:rPr>
      </w:pPr>
    </w:p>
    <w:p w:rsidR="00EB7DCA" w:rsidRPr="00462982" w:rsidRDefault="004D48D0" w:rsidP="00636AFD">
      <w:pPr>
        <w:rPr>
          <w:b/>
          <w:u w:val="single"/>
        </w:rPr>
      </w:pPr>
      <w:r w:rsidRPr="00462982">
        <w:rPr>
          <w:b/>
          <w:u w:val="single"/>
        </w:rPr>
        <w:t>Adjournment</w:t>
      </w:r>
    </w:p>
    <w:sectPr w:rsidR="00EB7DCA" w:rsidRPr="00462982" w:rsidSect="00440CBD">
      <w:headerReference w:type="default" r:id="rId8"/>
      <w:footerReference w:type="default" r:id="rId9"/>
      <w:pgSz w:w="12240" w:h="15840" w:code="1"/>
      <w:pgMar w:top="576" w:right="1152" w:bottom="1800" w:left="1152"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87B" w:rsidRDefault="008F187B">
      <w:r>
        <w:separator/>
      </w:r>
    </w:p>
  </w:endnote>
  <w:endnote w:type="continuationSeparator" w:id="0">
    <w:p w:rsidR="008F187B" w:rsidRDefault="008F1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DB" w:rsidRDefault="008A60DB" w:rsidP="000C6C66">
    <w:pPr>
      <w:ind w:firstLine="360"/>
      <w:rPr>
        <w:bCs/>
      </w:rPr>
    </w:pPr>
    <w:r w:rsidRPr="009241E4">
      <w:rPr>
        <w:bCs/>
      </w:rPr>
      <w:t>Posted by:  ____________________</w:t>
    </w:r>
  </w:p>
  <w:p w:rsidR="008A60DB" w:rsidRPr="009241E4" w:rsidRDefault="008A60DB" w:rsidP="000C6C66">
    <w:pPr>
      <w:ind w:firstLine="360"/>
      <w:rPr>
        <w:bCs/>
      </w:rPr>
    </w:pPr>
  </w:p>
  <w:p w:rsidR="008A60DB" w:rsidRDefault="008A60DB" w:rsidP="00440CBD">
    <w:pPr>
      <w:pStyle w:val="Footer"/>
      <w:rPr>
        <w:sz w:val="20"/>
      </w:rPr>
    </w:pPr>
    <w:r w:rsidRPr="00561D48">
      <w:rPr>
        <w:sz w:val="20"/>
      </w:rPr>
      <w:t>Any person who has a qualifying disability as defined by the Americans with Disabilities Act who requires the meeting or materials at the meeting to be in an accessible location or format, should contact the business office of the Baraboo District Ambulance Service at 12</w:t>
    </w:r>
    <w:r>
      <w:rPr>
        <w:sz w:val="20"/>
      </w:rPr>
      <w:t>1</w:t>
    </w:r>
    <w:r w:rsidRPr="00561D48">
      <w:rPr>
        <w:sz w:val="20"/>
      </w:rPr>
      <w:t xml:space="preserve"> 5</w:t>
    </w:r>
    <w:r w:rsidRPr="00561D48">
      <w:rPr>
        <w:sz w:val="20"/>
        <w:vertAlign w:val="superscript"/>
      </w:rPr>
      <w:t>th</w:t>
    </w:r>
    <w:r>
      <w:rPr>
        <w:sz w:val="20"/>
      </w:rPr>
      <w:t xml:space="preserve"> Street or phone 356-3455 </w:t>
    </w:r>
    <w:r w:rsidRPr="00561D48">
      <w:rPr>
        <w:sz w:val="20"/>
      </w:rPr>
      <w:t>during regular business hours at least 48 hours before the meeting so reasonable arrangements can be made to accommodate each request.</w:t>
    </w:r>
  </w:p>
  <w:p w:rsidR="008A60DB" w:rsidRDefault="008A60DB" w:rsidP="00440CBD">
    <w:pPr>
      <w:pStyle w:val="Footer"/>
      <w:rPr>
        <w:sz w:val="20"/>
      </w:rPr>
    </w:pPr>
  </w:p>
  <w:p w:rsidR="008A60DB" w:rsidRPr="004D48D0" w:rsidRDefault="008A60DB" w:rsidP="00440CBD">
    <w:pPr>
      <w:pStyle w:val="Footer"/>
      <w:rPr>
        <w:sz w:val="20"/>
      </w:rPr>
    </w:pPr>
    <w:r>
      <w:rPr>
        <w:sz w:val="20"/>
      </w:rPr>
      <w:tab/>
    </w:r>
    <w:r w:rsidRPr="00561D48">
      <w:rPr>
        <w:sz w:val="20"/>
      </w:rPr>
      <w:t xml:space="preserve">It is possible that members of, and possibly a quorum of members of, other governmental bodies of municipal members of the District, who are not members of the commission, may be in attendance at the above stated meeting to gather information.  However, no formal action will be taken by any governmental body at the above stated meeting, </w:t>
    </w:r>
    <w:r w:rsidRPr="00561D48">
      <w:rPr>
        <w:bCs/>
        <w:sz w:val="20"/>
      </w:rPr>
      <w:t>other than the commission identified in the caption of this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87B" w:rsidRDefault="008F187B">
      <w:r>
        <w:separator/>
      </w:r>
    </w:p>
  </w:footnote>
  <w:footnote w:type="continuationSeparator" w:id="0">
    <w:p w:rsidR="008F187B" w:rsidRDefault="008F1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DB" w:rsidRPr="008B7ED7" w:rsidRDefault="008A60DB" w:rsidP="0034745F">
    <w:pPr>
      <w:pStyle w:val="Header"/>
      <w:tabs>
        <w:tab w:val="clear" w:pos="4320"/>
        <w:tab w:val="clear" w:pos="8640"/>
      </w:tabs>
      <w:jc w:val="center"/>
      <w:rPr>
        <w:b/>
        <w:sz w:val="22"/>
        <w:szCs w:val="22"/>
      </w:rPr>
    </w:pPr>
    <w:r w:rsidRPr="002928C9">
      <w:rPr>
        <w:b/>
        <w:bCs/>
        <w:sz w:val="22"/>
        <w:szCs w:val="22"/>
      </w:rPr>
      <w:t>Agenda</w:t>
    </w:r>
  </w:p>
  <w:p w:rsidR="008A60DB" w:rsidRPr="0034745F" w:rsidRDefault="008A60DB" w:rsidP="0034745F">
    <w:pPr>
      <w:pStyle w:val="Heading1"/>
      <w:rPr>
        <w:b w:val="0"/>
        <w:szCs w:val="22"/>
        <w:u w:val="none"/>
      </w:rPr>
    </w:pPr>
    <w:r w:rsidRPr="0034745F">
      <w:rPr>
        <w:b w:val="0"/>
        <w:szCs w:val="22"/>
        <w:u w:val="none"/>
      </w:rPr>
      <w:t>Baraboo District Ambulance Commission</w:t>
    </w:r>
  </w:p>
  <w:p w:rsidR="008A60DB" w:rsidRPr="0034745F" w:rsidRDefault="008A60DB" w:rsidP="0034745F">
    <w:pPr>
      <w:jc w:val="center"/>
      <w:rPr>
        <w:b/>
      </w:rPr>
    </w:pPr>
    <w:r>
      <w:rPr>
        <w:b/>
        <w:szCs w:val="22"/>
      </w:rPr>
      <w:t>Finance</w:t>
    </w:r>
    <w:r w:rsidR="007D69BB">
      <w:rPr>
        <w:b/>
        <w:szCs w:val="22"/>
      </w:rPr>
      <w:t>/Personnel</w:t>
    </w:r>
    <w:r>
      <w:rPr>
        <w:b/>
        <w:szCs w:val="22"/>
      </w:rPr>
      <w:t xml:space="preserve"> </w:t>
    </w:r>
    <w:r w:rsidRPr="0034745F">
      <w:rPr>
        <w:b/>
        <w:szCs w:val="22"/>
      </w:rPr>
      <w:t>Ad Hoc Committee</w:t>
    </w:r>
  </w:p>
  <w:p w:rsidR="00625037" w:rsidRDefault="004C76F7" w:rsidP="00625037">
    <w:pPr>
      <w:jc w:val="center"/>
      <w:rPr>
        <w:b/>
        <w:color w:val="FF0000"/>
        <w:sz w:val="20"/>
        <w:szCs w:val="20"/>
      </w:rPr>
    </w:pPr>
    <w:r>
      <w:rPr>
        <w:b/>
        <w:color w:val="FF0000"/>
        <w:sz w:val="20"/>
        <w:szCs w:val="20"/>
      </w:rPr>
      <w:t>City of Baraboo-City Hall</w:t>
    </w:r>
  </w:p>
  <w:p w:rsidR="00625037" w:rsidRDefault="004C76F7" w:rsidP="00625037">
    <w:pPr>
      <w:jc w:val="center"/>
      <w:rPr>
        <w:b/>
        <w:color w:val="FF0000"/>
        <w:sz w:val="20"/>
        <w:szCs w:val="20"/>
      </w:rPr>
    </w:pPr>
    <w:r>
      <w:rPr>
        <w:b/>
        <w:color w:val="FF0000"/>
        <w:sz w:val="20"/>
        <w:szCs w:val="20"/>
      </w:rPr>
      <w:t>Committee Room #205</w:t>
    </w:r>
  </w:p>
  <w:p w:rsidR="004C76F7" w:rsidRDefault="004C76F7" w:rsidP="00625037">
    <w:pPr>
      <w:jc w:val="center"/>
      <w:rPr>
        <w:b/>
        <w:color w:val="FF0000"/>
        <w:sz w:val="20"/>
        <w:szCs w:val="20"/>
      </w:rPr>
    </w:pPr>
    <w:r>
      <w:rPr>
        <w:b/>
        <w:color w:val="FF0000"/>
        <w:sz w:val="20"/>
        <w:szCs w:val="20"/>
      </w:rPr>
      <w:t>101 South Blvd, Baraboo WI</w:t>
    </w:r>
  </w:p>
  <w:p w:rsidR="008A60DB" w:rsidRDefault="00707424" w:rsidP="0034745F">
    <w:pPr>
      <w:jc w:val="center"/>
      <w:rPr>
        <w:bCs/>
        <w:sz w:val="22"/>
        <w:szCs w:val="22"/>
      </w:rPr>
    </w:pPr>
    <w:r>
      <w:rPr>
        <w:sz w:val="22"/>
        <w:szCs w:val="22"/>
      </w:rPr>
      <w:t>Friday</w:t>
    </w:r>
    <w:r w:rsidR="004C76F7">
      <w:rPr>
        <w:sz w:val="22"/>
        <w:szCs w:val="22"/>
      </w:rPr>
      <w:t xml:space="preserve">, </w:t>
    </w:r>
    <w:r>
      <w:rPr>
        <w:sz w:val="22"/>
        <w:szCs w:val="22"/>
      </w:rPr>
      <w:t>August 7</w:t>
    </w:r>
    <w:r w:rsidR="004C76F7">
      <w:rPr>
        <w:sz w:val="22"/>
        <w:szCs w:val="22"/>
      </w:rPr>
      <w:t>, 2020 at 9am</w:t>
    </w:r>
  </w:p>
  <w:p w:rsidR="008A60DB" w:rsidRPr="0034745F" w:rsidRDefault="008A60DB" w:rsidP="0034745F">
    <w:pPr>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68C"/>
    <w:multiLevelType w:val="hybridMultilevel"/>
    <w:tmpl w:val="54E8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E6894"/>
    <w:multiLevelType w:val="hybridMultilevel"/>
    <w:tmpl w:val="CFAA30EC"/>
    <w:lvl w:ilvl="0" w:tplc="BFB4F77A">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890275"/>
    <w:multiLevelType w:val="hybridMultilevel"/>
    <w:tmpl w:val="EA4A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D0780"/>
    <w:multiLevelType w:val="hybridMultilevel"/>
    <w:tmpl w:val="AF54AD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F0CEA"/>
    <w:multiLevelType w:val="hybridMultilevel"/>
    <w:tmpl w:val="5CC461DA"/>
    <w:lvl w:ilvl="0" w:tplc="ECA07AEE">
      <w:start w:val="130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D45A6"/>
    <w:multiLevelType w:val="hybridMultilevel"/>
    <w:tmpl w:val="B9E05F28"/>
    <w:lvl w:ilvl="0" w:tplc="0409000F">
      <w:start w:val="1"/>
      <w:numFmt w:val="decimal"/>
      <w:lvlText w:val="%1."/>
      <w:lvlJc w:val="left"/>
      <w:pPr>
        <w:ind w:left="720" w:hanging="360"/>
      </w:pPr>
      <w:rPr>
        <w:rFonts w:hint="default"/>
        <w:b w:val="0"/>
        <w:u w:val="none"/>
      </w:rPr>
    </w:lvl>
    <w:lvl w:ilvl="1" w:tplc="EADCAFA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E02CA"/>
    <w:multiLevelType w:val="hybridMultilevel"/>
    <w:tmpl w:val="7B5C12EE"/>
    <w:lvl w:ilvl="0" w:tplc="6632EC4A">
      <w:start w:val="1"/>
      <w:numFmt w:val="decimal"/>
      <w:lvlText w:val="%1."/>
      <w:lvlJc w:val="left"/>
      <w:pPr>
        <w:tabs>
          <w:tab w:val="num" w:pos="360"/>
        </w:tabs>
        <w:ind w:left="360" w:hanging="360"/>
      </w:pPr>
      <w:rPr>
        <w:b w:val="0"/>
      </w:rPr>
    </w:lvl>
    <w:lvl w:ilvl="1" w:tplc="71567A3E">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D23CAA"/>
    <w:multiLevelType w:val="hybridMultilevel"/>
    <w:tmpl w:val="3A3A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C16DD"/>
    <w:multiLevelType w:val="hybridMultilevel"/>
    <w:tmpl w:val="3440FE1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84B05"/>
    <w:multiLevelType w:val="hybridMultilevel"/>
    <w:tmpl w:val="6CF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74AE8"/>
    <w:multiLevelType w:val="hybridMultilevel"/>
    <w:tmpl w:val="3790DE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EA05D19"/>
    <w:multiLevelType w:val="hybridMultilevel"/>
    <w:tmpl w:val="F8765B36"/>
    <w:lvl w:ilvl="0" w:tplc="DCDA2506">
      <w:start w:val="1"/>
      <w:numFmt w:val="decimal"/>
      <w:lvlText w:val="%1)"/>
      <w:lvlJc w:val="left"/>
      <w:pPr>
        <w:tabs>
          <w:tab w:val="num" w:pos="720"/>
        </w:tabs>
        <w:ind w:left="720" w:hanging="360"/>
      </w:pPr>
      <w:rPr>
        <w:rFonts w:hint="default"/>
        <w:b w:val="0"/>
      </w:rPr>
    </w:lvl>
    <w:lvl w:ilvl="1" w:tplc="ADF4EAD6">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A0330C"/>
    <w:multiLevelType w:val="hybridMultilevel"/>
    <w:tmpl w:val="1D4AF6DC"/>
    <w:lvl w:ilvl="0" w:tplc="6632EC4A">
      <w:start w:val="1"/>
      <w:numFmt w:val="decimal"/>
      <w:lvlText w:val="%1."/>
      <w:lvlJc w:val="left"/>
      <w:pPr>
        <w:tabs>
          <w:tab w:val="num" w:pos="360"/>
        </w:tabs>
        <w:ind w:left="360" w:hanging="360"/>
      </w:pPr>
      <w:rPr>
        <w:b w:val="0"/>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4"/>
  </w:num>
  <w:num w:numId="5">
    <w:abstractNumId w:val="3"/>
  </w:num>
  <w:num w:numId="6">
    <w:abstractNumId w:val="11"/>
  </w:num>
  <w:num w:numId="7">
    <w:abstractNumId w:val="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0"/>
  </w:num>
  <w:num w:numId="12">
    <w:abstractNumId w:val="12"/>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48D0"/>
    <w:rsid w:val="00000014"/>
    <w:rsid w:val="00002A95"/>
    <w:rsid w:val="00012129"/>
    <w:rsid w:val="00013236"/>
    <w:rsid w:val="00017251"/>
    <w:rsid w:val="000225E3"/>
    <w:rsid w:val="00034B73"/>
    <w:rsid w:val="00040DEC"/>
    <w:rsid w:val="0004410C"/>
    <w:rsid w:val="00047738"/>
    <w:rsid w:val="000605F4"/>
    <w:rsid w:val="0006337D"/>
    <w:rsid w:val="00070B31"/>
    <w:rsid w:val="000772FA"/>
    <w:rsid w:val="00081AD8"/>
    <w:rsid w:val="000852CA"/>
    <w:rsid w:val="00086092"/>
    <w:rsid w:val="00087324"/>
    <w:rsid w:val="000920B9"/>
    <w:rsid w:val="0009416E"/>
    <w:rsid w:val="000A5BDE"/>
    <w:rsid w:val="000B1BA4"/>
    <w:rsid w:val="000B7D77"/>
    <w:rsid w:val="000C6C66"/>
    <w:rsid w:val="000E27AA"/>
    <w:rsid w:val="000E2F74"/>
    <w:rsid w:val="000E46F5"/>
    <w:rsid w:val="000E5F29"/>
    <w:rsid w:val="000F3AF4"/>
    <w:rsid w:val="00100C83"/>
    <w:rsid w:val="00104CDD"/>
    <w:rsid w:val="0011165E"/>
    <w:rsid w:val="001148D1"/>
    <w:rsid w:val="00122C1D"/>
    <w:rsid w:val="00131E5E"/>
    <w:rsid w:val="001379A3"/>
    <w:rsid w:val="001505A7"/>
    <w:rsid w:val="001574DD"/>
    <w:rsid w:val="00172C5C"/>
    <w:rsid w:val="00177D4E"/>
    <w:rsid w:val="00180FBE"/>
    <w:rsid w:val="001A0A36"/>
    <w:rsid w:val="001A0C2B"/>
    <w:rsid w:val="001A6F03"/>
    <w:rsid w:val="001B0870"/>
    <w:rsid w:val="001D004C"/>
    <w:rsid w:val="001D0659"/>
    <w:rsid w:val="001D48DE"/>
    <w:rsid w:val="001D658F"/>
    <w:rsid w:val="001F5E2A"/>
    <w:rsid w:val="002027D4"/>
    <w:rsid w:val="00214B0A"/>
    <w:rsid w:val="002173CB"/>
    <w:rsid w:val="00242807"/>
    <w:rsid w:val="002475EF"/>
    <w:rsid w:val="002516DB"/>
    <w:rsid w:val="00255005"/>
    <w:rsid w:val="002560EA"/>
    <w:rsid w:val="00260CA1"/>
    <w:rsid w:val="00263FC0"/>
    <w:rsid w:val="00274B62"/>
    <w:rsid w:val="002753BB"/>
    <w:rsid w:val="00276B1F"/>
    <w:rsid w:val="002800E2"/>
    <w:rsid w:val="00280C76"/>
    <w:rsid w:val="00282532"/>
    <w:rsid w:val="002928C9"/>
    <w:rsid w:val="00293414"/>
    <w:rsid w:val="00296CF5"/>
    <w:rsid w:val="00296E40"/>
    <w:rsid w:val="002A14EE"/>
    <w:rsid w:val="002A5B49"/>
    <w:rsid w:val="002B2BFC"/>
    <w:rsid w:val="002B57D0"/>
    <w:rsid w:val="002C3800"/>
    <w:rsid w:val="002C685C"/>
    <w:rsid w:val="002D2B86"/>
    <w:rsid w:val="002D5D3C"/>
    <w:rsid w:val="002E0581"/>
    <w:rsid w:val="002E26FE"/>
    <w:rsid w:val="002E3BCA"/>
    <w:rsid w:val="002E539B"/>
    <w:rsid w:val="002F1091"/>
    <w:rsid w:val="002F2AB9"/>
    <w:rsid w:val="002F3F0F"/>
    <w:rsid w:val="00300B4B"/>
    <w:rsid w:val="00301C69"/>
    <w:rsid w:val="0030244D"/>
    <w:rsid w:val="00304C6E"/>
    <w:rsid w:val="00305457"/>
    <w:rsid w:val="00312B04"/>
    <w:rsid w:val="00317150"/>
    <w:rsid w:val="0032049A"/>
    <w:rsid w:val="00325630"/>
    <w:rsid w:val="00333B0E"/>
    <w:rsid w:val="003348CA"/>
    <w:rsid w:val="003352B9"/>
    <w:rsid w:val="00335680"/>
    <w:rsid w:val="00336D72"/>
    <w:rsid w:val="0034745F"/>
    <w:rsid w:val="003474DD"/>
    <w:rsid w:val="003504FF"/>
    <w:rsid w:val="0035617C"/>
    <w:rsid w:val="00357839"/>
    <w:rsid w:val="003601C3"/>
    <w:rsid w:val="00361CB8"/>
    <w:rsid w:val="00362902"/>
    <w:rsid w:val="00362A28"/>
    <w:rsid w:val="00362A6F"/>
    <w:rsid w:val="0038538C"/>
    <w:rsid w:val="00386C4E"/>
    <w:rsid w:val="003A1904"/>
    <w:rsid w:val="003A3E1F"/>
    <w:rsid w:val="003A5111"/>
    <w:rsid w:val="003A6D7C"/>
    <w:rsid w:val="003C3717"/>
    <w:rsid w:val="003C3AAB"/>
    <w:rsid w:val="003C757F"/>
    <w:rsid w:val="003D11CF"/>
    <w:rsid w:val="003E0A62"/>
    <w:rsid w:val="003E6E22"/>
    <w:rsid w:val="003F07BC"/>
    <w:rsid w:val="003F344B"/>
    <w:rsid w:val="003F41CC"/>
    <w:rsid w:val="003F4295"/>
    <w:rsid w:val="004006C6"/>
    <w:rsid w:val="0041537F"/>
    <w:rsid w:val="004165B3"/>
    <w:rsid w:val="004225E5"/>
    <w:rsid w:val="00425DA4"/>
    <w:rsid w:val="00433692"/>
    <w:rsid w:val="004351DF"/>
    <w:rsid w:val="00440658"/>
    <w:rsid w:val="004409CE"/>
    <w:rsid w:val="00440CBD"/>
    <w:rsid w:val="00447223"/>
    <w:rsid w:val="004528C6"/>
    <w:rsid w:val="00455417"/>
    <w:rsid w:val="004618F6"/>
    <w:rsid w:val="00462982"/>
    <w:rsid w:val="00463675"/>
    <w:rsid w:val="00473D14"/>
    <w:rsid w:val="00477E50"/>
    <w:rsid w:val="00484AB6"/>
    <w:rsid w:val="00492192"/>
    <w:rsid w:val="00495A7B"/>
    <w:rsid w:val="00496D65"/>
    <w:rsid w:val="004974F8"/>
    <w:rsid w:val="004A2A1F"/>
    <w:rsid w:val="004A33FD"/>
    <w:rsid w:val="004C3834"/>
    <w:rsid w:val="004C4153"/>
    <w:rsid w:val="004C4E24"/>
    <w:rsid w:val="004C5F8C"/>
    <w:rsid w:val="004C6AAC"/>
    <w:rsid w:val="004C76F7"/>
    <w:rsid w:val="004D48D0"/>
    <w:rsid w:val="004D5CCC"/>
    <w:rsid w:val="004E0F0C"/>
    <w:rsid w:val="00505CDB"/>
    <w:rsid w:val="00507D66"/>
    <w:rsid w:val="00511F11"/>
    <w:rsid w:val="0051413F"/>
    <w:rsid w:val="00521FEA"/>
    <w:rsid w:val="005270E2"/>
    <w:rsid w:val="00530511"/>
    <w:rsid w:val="005326CD"/>
    <w:rsid w:val="00540993"/>
    <w:rsid w:val="0054234E"/>
    <w:rsid w:val="00552CC1"/>
    <w:rsid w:val="00555DBF"/>
    <w:rsid w:val="00557E30"/>
    <w:rsid w:val="00557F46"/>
    <w:rsid w:val="00561403"/>
    <w:rsid w:val="00573869"/>
    <w:rsid w:val="005740EE"/>
    <w:rsid w:val="005753FB"/>
    <w:rsid w:val="00586A72"/>
    <w:rsid w:val="005876D1"/>
    <w:rsid w:val="005879E1"/>
    <w:rsid w:val="00591600"/>
    <w:rsid w:val="00592357"/>
    <w:rsid w:val="00592D4F"/>
    <w:rsid w:val="00593A84"/>
    <w:rsid w:val="00595BBC"/>
    <w:rsid w:val="00597A29"/>
    <w:rsid w:val="005A0449"/>
    <w:rsid w:val="005A544D"/>
    <w:rsid w:val="005A7702"/>
    <w:rsid w:val="005B4A62"/>
    <w:rsid w:val="005C7F23"/>
    <w:rsid w:val="005D09BF"/>
    <w:rsid w:val="005D2AA7"/>
    <w:rsid w:val="005F0E0E"/>
    <w:rsid w:val="005F3C0C"/>
    <w:rsid w:val="005F4ED6"/>
    <w:rsid w:val="00600BF8"/>
    <w:rsid w:val="0060604A"/>
    <w:rsid w:val="00610310"/>
    <w:rsid w:val="00610D1E"/>
    <w:rsid w:val="00614B14"/>
    <w:rsid w:val="00625037"/>
    <w:rsid w:val="00627ADD"/>
    <w:rsid w:val="00636912"/>
    <w:rsid w:val="00636AFD"/>
    <w:rsid w:val="00651BEA"/>
    <w:rsid w:val="00654DD0"/>
    <w:rsid w:val="00672E27"/>
    <w:rsid w:val="00674479"/>
    <w:rsid w:val="00674E2D"/>
    <w:rsid w:val="00675268"/>
    <w:rsid w:val="0068581E"/>
    <w:rsid w:val="006A00EB"/>
    <w:rsid w:val="006A2D2D"/>
    <w:rsid w:val="006A3754"/>
    <w:rsid w:val="006B0BFE"/>
    <w:rsid w:val="006B0D9B"/>
    <w:rsid w:val="006B1CF7"/>
    <w:rsid w:val="006B2E34"/>
    <w:rsid w:val="006B7059"/>
    <w:rsid w:val="006C1A60"/>
    <w:rsid w:val="006C511B"/>
    <w:rsid w:val="006D3451"/>
    <w:rsid w:val="006E15D4"/>
    <w:rsid w:val="006E3BA4"/>
    <w:rsid w:val="006E555E"/>
    <w:rsid w:val="006F2FD5"/>
    <w:rsid w:val="006F488F"/>
    <w:rsid w:val="00702D1A"/>
    <w:rsid w:val="00703C8A"/>
    <w:rsid w:val="00707424"/>
    <w:rsid w:val="0071728B"/>
    <w:rsid w:val="00722E1E"/>
    <w:rsid w:val="00723CBB"/>
    <w:rsid w:val="00723F2F"/>
    <w:rsid w:val="00726E12"/>
    <w:rsid w:val="00737268"/>
    <w:rsid w:val="00737AF1"/>
    <w:rsid w:val="00740363"/>
    <w:rsid w:val="00741A33"/>
    <w:rsid w:val="0075468C"/>
    <w:rsid w:val="00754DDB"/>
    <w:rsid w:val="00755E22"/>
    <w:rsid w:val="00762BC9"/>
    <w:rsid w:val="007675A4"/>
    <w:rsid w:val="00767B4F"/>
    <w:rsid w:val="0077208E"/>
    <w:rsid w:val="007733F9"/>
    <w:rsid w:val="0077399B"/>
    <w:rsid w:val="00782F06"/>
    <w:rsid w:val="00784C43"/>
    <w:rsid w:val="007B5B45"/>
    <w:rsid w:val="007B7444"/>
    <w:rsid w:val="007B7B87"/>
    <w:rsid w:val="007C2E8C"/>
    <w:rsid w:val="007C3028"/>
    <w:rsid w:val="007C6E01"/>
    <w:rsid w:val="007C7543"/>
    <w:rsid w:val="007C7FD8"/>
    <w:rsid w:val="007D5DAF"/>
    <w:rsid w:val="007D69BB"/>
    <w:rsid w:val="007E2F1B"/>
    <w:rsid w:val="007F5EF7"/>
    <w:rsid w:val="007F6193"/>
    <w:rsid w:val="00800844"/>
    <w:rsid w:val="00801F8A"/>
    <w:rsid w:val="008031C5"/>
    <w:rsid w:val="00803B95"/>
    <w:rsid w:val="008054EE"/>
    <w:rsid w:val="0081670C"/>
    <w:rsid w:val="00816A5C"/>
    <w:rsid w:val="00827836"/>
    <w:rsid w:val="00831188"/>
    <w:rsid w:val="008405AB"/>
    <w:rsid w:val="00841A59"/>
    <w:rsid w:val="00843A4C"/>
    <w:rsid w:val="00846752"/>
    <w:rsid w:val="0085023A"/>
    <w:rsid w:val="008524AA"/>
    <w:rsid w:val="00856797"/>
    <w:rsid w:val="00861188"/>
    <w:rsid w:val="00867FDC"/>
    <w:rsid w:val="008706F1"/>
    <w:rsid w:val="0087297D"/>
    <w:rsid w:val="00875BF1"/>
    <w:rsid w:val="00881D19"/>
    <w:rsid w:val="008870C1"/>
    <w:rsid w:val="00890F0A"/>
    <w:rsid w:val="00897BD3"/>
    <w:rsid w:val="008A52B9"/>
    <w:rsid w:val="008A60DB"/>
    <w:rsid w:val="008B6C4F"/>
    <w:rsid w:val="008B7DDC"/>
    <w:rsid w:val="008D4845"/>
    <w:rsid w:val="008D4DA1"/>
    <w:rsid w:val="008D4EF2"/>
    <w:rsid w:val="008E27DF"/>
    <w:rsid w:val="008E3D8C"/>
    <w:rsid w:val="008E49EF"/>
    <w:rsid w:val="008E539A"/>
    <w:rsid w:val="008E54AA"/>
    <w:rsid w:val="008E5DCB"/>
    <w:rsid w:val="008F187B"/>
    <w:rsid w:val="009119A1"/>
    <w:rsid w:val="00914FB4"/>
    <w:rsid w:val="00915238"/>
    <w:rsid w:val="00921C09"/>
    <w:rsid w:val="00922854"/>
    <w:rsid w:val="009241E4"/>
    <w:rsid w:val="00934D96"/>
    <w:rsid w:val="00934FC7"/>
    <w:rsid w:val="009360D4"/>
    <w:rsid w:val="0094015F"/>
    <w:rsid w:val="009428B2"/>
    <w:rsid w:val="009439F0"/>
    <w:rsid w:val="00943A15"/>
    <w:rsid w:val="00946F68"/>
    <w:rsid w:val="0094733B"/>
    <w:rsid w:val="00952858"/>
    <w:rsid w:val="00953304"/>
    <w:rsid w:val="009642A3"/>
    <w:rsid w:val="009714FF"/>
    <w:rsid w:val="0097326A"/>
    <w:rsid w:val="00975570"/>
    <w:rsid w:val="00976FC5"/>
    <w:rsid w:val="00981CA5"/>
    <w:rsid w:val="00994795"/>
    <w:rsid w:val="009A2042"/>
    <w:rsid w:val="009A6D57"/>
    <w:rsid w:val="009B69A0"/>
    <w:rsid w:val="009C0120"/>
    <w:rsid w:val="009C1D35"/>
    <w:rsid w:val="009C2044"/>
    <w:rsid w:val="009E0CCE"/>
    <w:rsid w:val="009E26E3"/>
    <w:rsid w:val="009E26F2"/>
    <w:rsid w:val="00A02042"/>
    <w:rsid w:val="00A24968"/>
    <w:rsid w:val="00A41F3A"/>
    <w:rsid w:val="00A5078E"/>
    <w:rsid w:val="00A5633F"/>
    <w:rsid w:val="00A5664E"/>
    <w:rsid w:val="00A62843"/>
    <w:rsid w:val="00A64E21"/>
    <w:rsid w:val="00A6541A"/>
    <w:rsid w:val="00A655D3"/>
    <w:rsid w:val="00A65F17"/>
    <w:rsid w:val="00A7493D"/>
    <w:rsid w:val="00A77701"/>
    <w:rsid w:val="00A940FA"/>
    <w:rsid w:val="00A965FD"/>
    <w:rsid w:val="00AA0A87"/>
    <w:rsid w:val="00AA1843"/>
    <w:rsid w:val="00AA2062"/>
    <w:rsid w:val="00AA5D0F"/>
    <w:rsid w:val="00AA71CA"/>
    <w:rsid w:val="00AA7D9B"/>
    <w:rsid w:val="00AB311F"/>
    <w:rsid w:val="00AB37FB"/>
    <w:rsid w:val="00AB5C56"/>
    <w:rsid w:val="00AC5C39"/>
    <w:rsid w:val="00AC66E7"/>
    <w:rsid w:val="00AD28FE"/>
    <w:rsid w:val="00AE3EAC"/>
    <w:rsid w:val="00AF2B30"/>
    <w:rsid w:val="00B01E7D"/>
    <w:rsid w:val="00B149B5"/>
    <w:rsid w:val="00B15F46"/>
    <w:rsid w:val="00B2038A"/>
    <w:rsid w:val="00B242F0"/>
    <w:rsid w:val="00B3231E"/>
    <w:rsid w:val="00B52773"/>
    <w:rsid w:val="00B54230"/>
    <w:rsid w:val="00B54BE6"/>
    <w:rsid w:val="00B76DF9"/>
    <w:rsid w:val="00B77417"/>
    <w:rsid w:val="00B81A92"/>
    <w:rsid w:val="00B84C8B"/>
    <w:rsid w:val="00B912D2"/>
    <w:rsid w:val="00B9455F"/>
    <w:rsid w:val="00BA1D5C"/>
    <w:rsid w:val="00BA563C"/>
    <w:rsid w:val="00BB54DE"/>
    <w:rsid w:val="00BB65D4"/>
    <w:rsid w:val="00BC160A"/>
    <w:rsid w:val="00BC1C09"/>
    <w:rsid w:val="00BC1E08"/>
    <w:rsid w:val="00BC5ABC"/>
    <w:rsid w:val="00BC6160"/>
    <w:rsid w:val="00BC7138"/>
    <w:rsid w:val="00BE2373"/>
    <w:rsid w:val="00BE37C1"/>
    <w:rsid w:val="00C01904"/>
    <w:rsid w:val="00C036E7"/>
    <w:rsid w:val="00C04E1F"/>
    <w:rsid w:val="00C15438"/>
    <w:rsid w:val="00C22549"/>
    <w:rsid w:val="00C23952"/>
    <w:rsid w:val="00C25619"/>
    <w:rsid w:val="00C2612E"/>
    <w:rsid w:val="00C35B82"/>
    <w:rsid w:val="00C515B7"/>
    <w:rsid w:val="00C534A8"/>
    <w:rsid w:val="00C53E20"/>
    <w:rsid w:val="00C5585F"/>
    <w:rsid w:val="00C71974"/>
    <w:rsid w:val="00C764F0"/>
    <w:rsid w:val="00C80362"/>
    <w:rsid w:val="00C806E3"/>
    <w:rsid w:val="00C93643"/>
    <w:rsid w:val="00C93711"/>
    <w:rsid w:val="00C93EA8"/>
    <w:rsid w:val="00C94294"/>
    <w:rsid w:val="00CB14BD"/>
    <w:rsid w:val="00CB1654"/>
    <w:rsid w:val="00CB5A6C"/>
    <w:rsid w:val="00CC3840"/>
    <w:rsid w:val="00CE5098"/>
    <w:rsid w:val="00CF3BC0"/>
    <w:rsid w:val="00D149DF"/>
    <w:rsid w:val="00D1544C"/>
    <w:rsid w:val="00D15768"/>
    <w:rsid w:val="00D202E4"/>
    <w:rsid w:val="00D2158C"/>
    <w:rsid w:val="00D21882"/>
    <w:rsid w:val="00D24C18"/>
    <w:rsid w:val="00D34B97"/>
    <w:rsid w:val="00D4328E"/>
    <w:rsid w:val="00D43BC5"/>
    <w:rsid w:val="00D46D79"/>
    <w:rsid w:val="00D564D1"/>
    <w:rsid w:val="00D601B1"/>
    <w:rsid w:val="00D66B8C"/>
    <w:rsid w:val="00D724FF"/>
    <w:rsid w:val="00D73F90"/>
    <w:rsid w:val="00D80070"/>
    <w:rsid w:val="00D817E4"/>
    <w:rsid w:val="00D87D15"/>
    <w:rsid w:val="00D93371"/>
    <w:rsid w:val="00DA7AFB"/>
    <w:rsid w:val="00DB1C19"/>
    <w:rsid w:val="00DB1D32"/>
    <w:rsid w:val="00DB71D2"/>
    <w:rsid w:val="00DC0670"/>
    <w:rsid w:val="00DC2211"/>
    <w:rsid w:val="00DD4446"/>
    <w:rsid w:val="00DD5C63"/>
    <w:rsid w:val="00DD654B"/>
    <w:rsid w:val="00DE418E"/>
    <w:rsid w:val="00DF42A7"/>
    <w:rsid w:val="00E00644"/>
    <w:rsid w:val="00E0583B"/>
    <w:rsid w:val="00E07A1A"/>
    <w:rsid w:val="00E1068E"/>
    <w:rsid w:val="00E133EA"/>
    <w:rsid w:val="00E14A5A"/>
    <w:rsid w:val="00E154A7"/>
    <w:rsid w:val="00E225C3"/>
    <w:rsid w:val="00E233EE"/>
    <w:rsid w:val="00E24F2E"/>
    <w:rsid w:val="00E34DF8"/>
    <w:rsid w:val="00E4598C"/>
    <w:rsid w:val="00E512A2"/>
    <w:rsid w:val="00E51423"/>
    <w:rsid w:val="00E54370"/>
    <w:rsid w:val="00E76F69"/>
    <w:rsid w:val="00E80801"/>
    <w:rsid w:val="00E8107C"/>
    <w:rsid w:val="00E81C79"/>
    <w:rsid w:val="00E855F3"/>
    <w:rsid w:val="00E85ABA"/>
    <w:rsid w:val="00E91CA7"/>
    <w:rsid w:val="00E93BE5"/>
    <w:rsid w:val="00EA042A"/>
    <w:rsid w:val="00EA1704"/>
    <w:rsid w:val="00EA2901"/>
    <w:rsid w:val="00EA6279"/>
    <w:rsid w:val="00EB1C8E"/>
    <w:rsid w:val="00EB2F81"/>
    <w:rsid w:val="00EB7373"/>
    <w:rsid w:val="00EB7DCA"/>
    <w:rsid w:val="00EC1E17"/>
    <w:rsid w:val="00ED0C84"/>
    <w:rsid w:val="00ED38DF"/>
    <w:rsid w:val="00ED4F28"/>
    <w:rsid w:val="00ED5A02"/>
    <w:rsid w:val="00ED7ACC"/>
    <w:rsid w:val="00EE1498"/>
    <w:rsid w:val="00EE487C"/>
    <w:rsid w:val="00EE6BCC"/>
    <w:rsid w:val="00F01A9D"/>
    <w:rsid w:val="00F056C1"/>
    <w:rsid w:val="00F1013E"/>
    <w:rsid w:val="00F10230"/>
    <w:rsid w:val="00F10CE1"/>
    <w:rsid w:val="00F10F4B"/>
    <w:rsid w:val="00F13562"/>
    <w:rsid w:val="00F2077B"/>
    <w:rsid w:val="00F22319"/>
    <w:rsid w:val="00F22FF3"/>
    <w:rsid w:val="00F265D3"/>
    <w:rsid w:val="00F2694E"/>
    <w:rsid w:val="00F32B42"/>
    <w:rsid w:val="00F432D5"/>
    <w:rsid w:val="00F4646D"/>
    <w:rsid w:val="00F52BC8"/>
    <w:rsid w:val="00F55044"/>
    <w:rsid w:val="00F55DFB"/>
    <w:rsid w:val="00F63DB9"/>
    <w:rsid w:val="00F64D08"/>
    <w:rsid w:val="00F67798"/>
    <w:rsid w:val="00F701BC"/>
    <w:rsid w:val="00F7289A"/>
    <w:rsid w:val="00F75B6F"/>
    <w:rsid w:val="00F85FBE"/>
    <w:rsid w:val="00F9209C"/>
    <w:rsid w:val="00F936F7"/>
    <w:rsid w:val="00F9451C"/>
    <w:rsid w:val="00F962A7"/>
    <w:rsid w:val="00FC7232"/>
    <w:rsid w:val="00FD015E"/>
    <w:rsid w:val="00FD056A"/>
    <w:rsid w:val="00FD124F"/>
    <w:rsid w:val="00FD128C"/>
    <w:rsid w:val="00FD1CA1"/>
    <w:rsid w:val="00FD2ACB"/>
    <w:rsid w:val="00FE123E"/>
    <w:rsid w:val="00FF2A82"/>
    <w:rsid w:val="00FF5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D0"/>
    <w:rPr>
      <w:rFonts w:ascii="Times New Roman" w:eastAsia="MS Mincho" w:hAnsi="Times New Roman"/>
      <w:sz w:val="24"/>
      <w:szCs w:val="24"/>
    </w:rPr>
  </w:style>
  <w:style w:type="paragraph" w:styleId="Heading1">
    <w:name w:val="heading 1"/>
    <w:basedOn w:val="Normal"/>
    <w:next w:val="Normal"/>
    <w:link w:val="Heading1Char"/>
    <w:qFormat/>
    <w:rsid w:val="004D48D0"/>
    <w:pPr>
      <w:keepNext/>
      <w:jc w:val="center"/>
      <w:outlineLvl w:val="0"/>
    </w:pPr>
    <w:rPr>
      <w:b/>
      <w:bCs/>
      <w:sz w:val="22"/>
      <w:u w:val="single"/>
    </w:rPr>
  </w:style>
  <w:style w:type="paragraph" w:styleId="Heading2">
    <w:name w:val="heading 2"/>
    <w:basedOn w:val="Normal"/>
    <w:next w:val="Normal"/>
    <w:link w:val="Heading2Char"/>
    <w:qFormat/>
    <w:rsid w:val="004D48D0"/>
    <w:pPr>
      <w:keepNext/>
      <w:jc w:val="center"/>
      <w:outlineLvl w:val="1"/>
    </w:pPr>
    <w:rPr>
      <w:b/>
      <w:bCs/>
      <w:sz w:val="22"/>
    </w:rPr>
  </w:style>
  <w:style w:type="paragraph" w:styleId="Heading3">
    <w:name w:val="heading 3"/>
    <w:basedOn w:val="Normal"/>
    <w:next w:val="Normal"/>
    <w:link w:val="Heading3Char"/>
    <w:qFormat/>
    <w:rsid w:val="004D48D0"/>
    <w:pPr>
      <w:keepNext/>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8D0"/>
    <w:rPr>
      <w:rFonts w:ascii="Times New Roman" w:eastAsia="MS Mincho" w:hAnsi="Times New Roman" w:cs="Times New Roman"/>
      <w:b/>
      <w:bCs/>
      <w:szCs w:val="24"/>
      <w:u w:val="single"/>
    </w:rPr>
  </w:style>
  <w:style w:type="character" w:customStyle="1" w:styleId="Heading2Char">
    <w:name w:val="Heading 2 Char"/>
    <w:basedOn w:val="DefaultParagraphFont"/>
    <w:link w:val="Heading2"/>
    <w:rsid w:val="004D48D0"/>
    <w:rPr>
      <w:rFonts w:ascii="Times New Roman" w:eastAsia="MS Mincho" w:hAnsi="Times New Roman" w:cs="Times New Roman"/>
      <w:b/>
      <w:bCs/>
      <w:szCs w:val="24"/>
    </w:rPr>
  </w:style>
  <w:style w:type="character" w:customStyle="1" w:styleId="Heading3Char">
    <w:name w:val="Heading 3 Char"/>
    <w:basedOn w:val="DefaultParagraphFont"/>
    <w:link w:val="Heading3"/>
    <w:rsid w:val="004D48D0"/>
    <w:rPr>
      <w:rFonts w:ascii="Times New Roman" w:eastAsia="MS Mincho" w:hAnsi="Times New Roman" w:cs="Times New Roman"/>
      <w:b/>
      <w:bCs/>
      <w:szCs w:val="24"/>
      <w:u w:val="single"/>
    </w:rPr>
  </w:style>
  <w:style w:type="paragraph" w:styleId="Header">
    <w:name w:val="header"/>
    <w:basedOn w:val="Normal"/>
    <w:link w:val="HeaderChar"/>
    <w:uiPriority w:val="99"/>
    <w:rsid w:val="004D48D0"/>
    <w:pPr>
      <w:tabs>
        <w:tab w:val="center" w:pos="4320"/>
        <w:tab w:val="right" w:pos="8640"/>
      </w:tabs>
    </w:pPr>
  </w:style>
  <w:style w:type="character" w:customStyle="1" w:styleId="HeaderChar">
    <w:name w:val="Header Char"/>
    <w:basedOn w:val="DefaultParagraphFont"/>
    <w:link w:val="Header"/>
    <w:uiPriority w:val="99"/>
    <w:rsid w:val="004D48D0"/>
    <w:rPr>
      <w:rFonts w:ascii="Times New Roman" w:eastAsia="MS Mincho" w:hAnsi="Times New Roman" w:cs="Times New Roman"/>
      <w:sz w:val="24"/>
      <w:szCs w:val="24"/>
    </w:rPr>
  </w:style>
  <w:style w:type="paragraph" w:styleId="Footer">
    <w:name w:val="footer"/>
    <w:basedOn w:val="Normal"/>
    <w:link w:val="FooterChar"/>
    <w:uiPriority w:val="99"/>
    <w:rsid w:val="004D48D0"/>
    <w:pPr>
      <w:tabs>
        <w:tab w:val="center" w:pos="4320"/>
        <w:tab w:val="right" w:pos="8640"/>
      </w:tabs>
    </w:pPr>
  </w:style>
  <w:style w:type="character" w:customStyle="1" w:styleId="FooterChar">
    <w:name w:val="Footer Char"/>
    <w:basedOn w:val="DefaultParagraphFont"/>
    <w:link w:val="Footer"/>
    <w:uiPriority w:val="99"/>
    <w:rsid w:val="004D48D0"/>
    <w:rPr>
      <w:rFonts w:ascii="Times New Roman" w:eastAsia="MS Mincho" w:hAnsi="Times New Roman" w:cs="Times New Roman"/>
      <w:sz w:val="24"/>
      <w:szCs w:val="24"/>
    </w:rPr>
  </w:style>
  <w:style w:type="paragraph" w:styleId="ListParagraph">
    <w:name w:val="List Paragraph"/>
    <w:basedOn w:val="Normal"/>
    <w:uiPriority w:val="34"/>
    <w:qFormat/>
    <w:rsid w:val="004D48D0"/>
    <w:pPr>
      <w:ind w:left="720"/>
      <w:contextualSpacing/>
    </w:pPr>
  </w:style>
  <w:style w:type="paragraph" w:styleId="BalloonText">
    <w:name w:val="Balloon Text"/>
    <w:basedOn w:val="Normal"/>
    <w:link w:val="BalloonTextChar"/>
    <w:uiPriority w:val="99"/>
    <w:semiHidden/>
    <w:unhideWhenUsed/>
    <w:rsid w:val="0034745F"/>
    <w:rPr>
      <w:rFonts w:ascii="Tahoma" w:hAnsi="Tahoma" w:cs="Tahoma"/>
      <w:sz w:val="16"/>
      <w:szCs w:val="16"/>
    </w:rPr>
  </w:style>
  <w:style w:type="character" w:customStyle="1" w:styleId="BalloonTextChar">
    <w:name w:val="Balloon Text Char"/>
    <w:basedOn w:val="DefaultParagraphFont"/>
    <w:link w:val="BalloonText"/>
    <w:uiPriority w:val="99"/>
    <w:semiHidden/>
    <w:rsid w:val="0034745F"/>
    <w:rPr>
      <w:rFonts w:ascii="Tahoma" w:eastAsia="MS Mincho" w:hAnsi="Tahoma" w:cs="Tahoma"/>
      <w:sz w:val="16"/>
      <w:szCs w:val="16"/>
    </w:rPr>
  </w:style>
  <w:style w:type="character" w:styleId="Hyperlink">
    <w:name w:val="Hyperlink"/>
    <w:basedOn w:val="DefaultParagraphFont"/>
    <w:uiPriority w:val="99"/>
    <w:unhideWhenUsed/>
    <w:rsid w:val="005738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125287">
      <w:bodyDiv w:val="1"/>
      <w:marLeft w:val="0"/>
      <w:marRight w:val="0"/>
      <w:marTop w:val="0"/>
      <w:marBottom w:val="0"/>
      <w:divBdr>
        <w:top w:val="none" w:sz="0" w:space="0" w:color="auto"/>
        <w:left w:val="none" w:sz="0" w:space="0" w:color="auto"/>
        <w:bottom w:val="none" w:sz="0" w:space="0" w:color="auto"/>
        <w:right w:val="none" w:sz="0" w:space="0" w:color="auto"/>
      </w:divBdr>
    </w:div>
    <w:div w:id="334260798">
      <w:bodyDiv w:val="1"/>
      <w:marLeft w:val="0"/>
      <w:marRight w:val="0"/>
      <w:marTop w:val="0"/>
      <w:marBottom w:val="0"/>
      <w:divBdr>
        <w:top w:val="none" w:sz="0" w:space="0" w:color="auto"/>
        <w:left w:val="none" w:sz="0" w:space="0" w:color="auto"/>
        <w:bottom w:val="none" w:sz="0" w:space="0" w:color="auto"/>
        <w:right w:val="none" w:sz="0" w:space="0" w:color="auto"/>
      </w:divBdr>
    </w:div>
    <w:div w:id="424495322">
      <w:bodyDiv w:val="1"/>
      <w:marLeft w:val="0"/>
      <w:marRight w:val="0"/>
      <w:marTop w:val="0"/>
      <w:marBottom w:val="0"/>
      <w:divBdr>
        <w:top w:val="none" w:sz="0" w:space="0" w:color="auto"/>
        <w:left w:val="none" w:sz="0" w:space="0" w:color="auto"/>
        <w:bottom w:val="none" w:sz="0" w:space="0" w:color="auto"/>
        <w:right w:val="none" w:sz="0" w:space="0" w:color="auto"/>
      </w:divBdr>
    </w:div>
    <w:div w:id="595945381">
      <w:bodyDiv w:val="1"/>
      <w:marLeft w:val="0"/>
      <w:marRight w:val="0"/>
      <w:marTop w:val="0"/>
      <w:marBottom w:val="0"/>
      <w:divBdr>
        <w:top w:val="none" w:sz="0" w:space="0" w:color="auto"/>
        <w:left w:val="none" w:sz="0" w:space="0" w:color="auto"/>
        <w:bottom w:val="none" w:sz="0" w:space="0" w:color="auto"/>
        <w:right w:val="none" w:sz="0" w:space="0" w:color="auto"/>
      </w:divBdr>
    </w:div>
    <w:div w:id="1018241431">
      <w:bodyDiv w:val="1"/>
      <w:marLeft w:val="0"/>
      <w:marRight w:val="0"/>
      <w:marTop w:val="0"/>
      <w:marBottom w:val="0"/>
      <w:divBdr>
        <w:top w:val="none" w:sz="0" w:space="0" w:color="auto"/>
        <w:left w:val="none" w:sz="0" w:space="0" w:color="auto"/>
        <w:bottom w:val="none" w:sz="0" w:space="0" w:color="auto"/>
        <w:right w:val="none" w:sz="0" w:space="0" w:color="auto"/>
      </w:divBdr>
    </w:div>
    <w:div w:id="17437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dstieve@centurylink.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Baraboo District Ambulance Service</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dsechler</dc:creator>
  <cp:lastModifiedBy>tmsnow</cp:lastModifiedBy>
  <cp:revision>47</cp:revision>
  <cp:lastPrinted>2020-02-18T11:59:00Z</cp:lastPrinted>
  <dcterms:created xsi:type="dcterms:W3CDTF">2020-01-15T13:39:00Z</dcterms:created>
  <dcterms:modified xsi:type="dcterms:W3CDTF">2020-08-05T10:28:00Z</dcterms:modified>
</cp:coreProperties>
</file>